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0F" w:rsidRPr="00B45D78" w:rsidRDefault="00D33A0F" w:rsidP="00B45D78">
      <w:pPr>
        <w:pStyle w:val="a4"/>
        <w:rPr>
          <w:rFonts w:ascii="Times New Roman" w:hAnsi="Times New Roman"/>
          <w:sz w:val="28"/>
          <w:szCs w:val="28"/>
        </w:rPr>
      </w:pPr>
      <w:r w:rsidRPr="00B45D78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D33A0F" w:rsidRPr="00B45D78" w:rsidRDefault="00D33A0F" w:rsidP="00B45D78">
      <w:pPr>
        <w:pStyle w:val="a4"/>
        <w:rPr>
          <w:rFonts w:ascii="Times New Roman" w:hAnsi="Times New Roman"/>
          <w:sz w:val="28"/>
          <w:szCs w:val="28"/>
        </w:rPr>
      </w:pPr>
      <w:r w:rsidRPr="00B45D78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D33A0F" w:rsidRPr="00B45D78" w:rsidRDefault="00B45D78" w:rsidP="00B45D7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D33A0F" w:rsidRPr="00B45D78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D33A0F" w:rsidRPr="00B45D78">
        <w:rPr>
          <w:rFonts w:ascii="Times New Roman" w:hAnsi="Times New Roman"/>
          <w:sz w:val="28"/>
          <w:szCs w:val="28"/>
        </w:rPr>
        <w:t>с</w:t>
      </w:r>
      <w:proofErr w:type="gramStart"/>
      <w:r w:rsidR="00D33A0F" w:rsidRPr="00B45D78">
        <w:rPr>
          <w:rFonts w:ascii="Times New Roman" w:hAnsi="Times New Roman"/>
          <w:sz w:val="28"/>
          <w:szCs w:val="28"/>
        </w:rPr>
        <w:t>.А</w:t>
      </w:r>
      <w:proofErr w:type="gramEnd"/>
      <w:r w:rsidR="00D33A0F" w:rsidRPr="00B45D78">
        <w:rPr>
          <w:rFonts w:ascii="Times New Roman" w:hAnsi="Times New Roman"/>
          <w:sz w:val="28"/>
          <w:szCs w:val="28"/>
        </w:rPr>
        <w:t>пши</w:t>
      </w:r>
      <w:proofErr w:type="spellEnd"/>
      <w:r w:rsidR="00D33A0F" w:rsidRPr="00B45D78">
        <w:rPr>
          <w:rFonts w:ascii="Times New Roman" w:hAnsi="Times New Roman"/>
          <w:sz w:val="28"/>
          <w:szCs w:val="28"/>
        </w:rPr>
        <w:t xml:space="preserve">  </w:t>
      </w:r>
    </w:p>
    <w:p w:rsidR="00D33A0F" w:rsidRPr="00B45D78" w:rsidRDefault="00B45D78" w:rsidP="00B45D78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33A0F" w:rsidRPr="00B45D78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B45D78" w:rsidRPr="00B45D78" w:rsidRDefault="00B45D78" w:rsidP="00B45D78">
      <w:pPr>
        <w:pStyle w:val="a4"/>
        <w:rPr>
          <w:rFonts w:ascii="Times New Roman" w:hAnsi="Times New Roman"/>
          <w:sz w:val="28"/>
          <w:szCs w:val="28"/>
        </w:rPr>
      </w:pPr>
      <w:r w:rsidRPr="00B45D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B45D78" w:rsidRPr="00B45D78" w:rsidRDefault="00B45D78" w:rsidP="00B45D78">
      <w:pPr>
        <w:pStyle w:val="a4"/>
        <w:rPr>
          <w:rFonts w:ascii="Times New Roman" w:hAnsi="Times New Roman"/>
          <w:sz w:val="28"/>
          <w:szCs w:val="28"/>
        </w:rPr>
      </w:pPr>
      <w:r w:rsidRPr="00B45D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B45D78" w:rsidRPr="00B45D78" w:rsidRDefault="00B45D78" w:rsidP="00B45D78">
      <w:pPr>
        <w:pStyle w:val="a4"/>
        <w:rPr>
          <w:rFonts w:ascii="Times New Roman" w:hAnsi="Times New Roman"/>
          <w:sz w:val="28"/>
          <w:szCs w:val="28"/>
        </w:rPr>
      </w:pPr>
      <w:r w:rsidRPr="00B45D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D33A0F" w:rsidRPr="00B45D78" w:rsidRDefault="00D33A0F" w:rsidP="00B45D78">
      <w:pPr>
        <w:pStyle w:val="a4"/>
        <w:rPr>
          <w:rFonts w:ascii="Times New Roman" w:hAnsi="Times New Roman"/>
          <w:sz w:val="28"/>
          <w:szCs w:val="28"/>
        </w:rPr>
      </w:pP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Должностная инструкция повара школы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1. Общие положения должностной инструкции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1.1. </w:t>
      </w:r>
      <w:proofErr w:type="gramStart"/>
      <w:r w:rsidRPr="00D33A0F">
        <w:rPr>
          <w:color w:val="000000"/>
          <w:sz w:val="28"/>
          <w:szCs w:val="28"/>
        </w:rPr>
        <w:t>Настоящая должностная инструкция</w:t>
      </w:r>
      <w:r w:rsidRPr="00D33A0F">
        <w:rPr>
          <w:i/>
          <w:iCs/>
          <w:color w:val="000000"/>
          <w:sz w:val="28"/>
          <w:szCs w:val="28"/>
        </w:rPr>
        <w:t> </w:t>
      </w:r>
      <w:r w:rsidRPr="00D33A0F">
        <w:rPr>
          <w:color w:val="000000"/>
          <w:sz w:val="28"/>
          <w:szCs w:val="28"/>
        </w:rPr>
        <w:t xml:space="preserve">составлена в соответствии с Постановлением Минтруда РФ от 05.03.2004 №30 "Об утверждении Единого тарифно-квалификационного справочника работ и профессий рабочих, раздел "Торговля и общественное питание"; приказом </w:t>
      </w:r>
      <w:proofErr w:type="spellStart"/>
      <w:r w:rsidRPr="00D33A0F">
        <w:rPr>
          <w:color w:val="000000"/>
          <w:sz w:val="28"/>
          <w:szCs w:val="28"/>
        </w:rPr>
        <w:t>Минздравсоцразвития</w:t>
      </w:r>
      <w:proofErr w:type="spellEnd"/>
      <w:r w:rsidRPr="00D33A0F">
        <w:rPr>
          <w:color w:val="000000"/>
          <w:sz w:val="28"/>
          <w:szCs w:val="28"/>
        </w:rPr>
        <w:t xml:space="preserve"> РФ от 29.05.2008 №248н "Об утверждении профессиональных квалификационных групп общеотраслевых профессий рабочих"; в соответствии с Трудовым кодексом РФ и другими нормативными актами, регулирующими трудовые отношения между работником и работодателем.</w:t>
      </w:r>
      <w:proofErr w:type="gramEnd"/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1.2. При составлении должностной инструкции были учтены требования Федерального Закона №273 от 29.12.2012г «Об образовании в Российской Федерации» в редакции от 3 июля 2016 года; Постановления Минтруда России от 17.12.2002г № 80 «Методические рекомендации по разработке государственных нормативных требований охраны труда».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1.3. Повар общеобразовательного учреждения принимается на работу и освобождается от должности директором школы (заведующим производством).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1.4. Повар общеобразовательного учреждения непосредственно подчиняется директору школы, заведующему производством, заместителю директора по АХР, выполняет указания медработника общеобразовательного учреждения по вопросам соблюдения санитарно-эпидемиологического режима.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1.5. </w:t>
      </w:r>
      <w:r w:rsidRPr="00D33A0F">
        <w:rPr>
          <w:color w:val="000000"/>
          <w:sz w:val="28"/>
          <w:szCs w:val="28"/>
          <w:u w:val="single"/>
        </w:rPr>
        <w:t>В своей профессиональной деятельности повар школы должен руководствоваться: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действующие </w:t>
      </w:r>
      <w:proofErr w:type="spellStart"/>
      <w:r w:rsidRPr="00D33A0F">
        <w:rPr>
          <w:color w:val="000000"/>
          <w:sz w:val="28"/>
          <w:szCs w:val="28"/>
        </w:rPr>
        <w:t>СанПиН</w:t>
      </w:r>
      <w:proofErr w:type="spellEnd"/>
      <w:r w:rsidRPr="00D33A0F">
        <w:rPr>
          <w:color w:val="000000"/>
          <w:sz w:val="28"/>
          <w:szCs w:val="28"/>
        </w:rPr>
        <w:t xml:space="preserve"> «Санитарно-эпидемиологические требования к устройству, содержанию и организации режима работы общеобразовательных учреждений»;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установленным и утвержденным цикличным 10-дневным меню для учащихся;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методическими рекомендациями по организации и проведению производственного контроля на объектах, занятых производством и реализацией пищевых продуктов;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приказами, инструкциями и распоряжениями по организации питания в общеобразовательных учреждениях;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Уставом и иными локальными актами общеобразовательного учреждения;</w:t>
      </w:r>
    </w:p>
    <w:p w:rsidR="00B45679" w:rsidRPr="00D33A0F" w:rsidRDefault="00B45679" w:rsidP="00B4567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lastRenderedPageBreak/>
        <w:t>правилами и нормами охраны труда и противопожарной безопасности.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Повар в обязательном порядке должен руководствоваться настоящей должностной инструкцией и Трудовым договором, порядком проведения эвакуации при возникновении чрезвычайной ситуации.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1.6. </w:t>
      </w:r>
      <w:r w:rsidRPr="00D33A0F">
        <w:rPr>
          <w:color w:val="000000"/>
          <w:sz w:val="28"/>
          <w:szCs w:val="28"/>
          <w:u w:val="single"/>
        </w:rPr>
        <w:t>Повар школы должен знать: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основы и значение питания учащихся;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характеристику и биологическую ценность различных пищевых продуктов;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признаки доброкачественности пищевых продуктов и органолептические методы их определения;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сроки хранения и реализации сырой и готовой продукции, полуфабрикатов;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особенности кулинарной обработки продуктов для учеников разного возраста;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график и правила закладки продуктов для приготовления готовой пищи для детей;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технологию приготовления первых, вторых, третьих, холодных блюд и изделий из теста;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режим и продолжительность тепловой обработки и других процессов: варки, жарки, </w:t>
      </w:r>
      <w:proofErr w:type="spellStart"/>
      <w:r w:rsidRPr="00D33A0F">
        <w:rPr>
          <w:color w:val="000000"/>
          <w:sz w:val="28"/>
          <w:szCs w:val="28"/>
        </w:rPr>
        <w:t>припускания</w:t>
      </w:r>
      <w:proofErr w:type="spellEnd"/>
      <w:r w:rsidRPr="00D33A0F">
        <w:rPr>
          <w:color w:val="000000"/>
          <w:sz w:val="28"/>
          <w:szCs w:val="28"/>
        </w:rPr>
        <w:t>, выпечки в процессе приготовления пищи для воспитанников;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нормы, соотношение и последовательность закладки сырья;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объем блюд, соответствующий возрасту учащихся;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правила пользования таблицей замены продуктов;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устройство и принцип работы обслуживаемого механизированного, теплового, </w:t>
      </w:r>
      <w:proofErr w:type="spellStart"/>
      <w:r w:rsidRPr="00D33A0F">
        <w:rPr>
          <w:color w:val="000000"/>
          <w:sz w:val="28"/>
          <w:szCs w:val="28"/>
        </w:rPr>
        <w:t>весоизмерительного</w:t>
      </w:r>
      <w:proofErr w:type="spellEnd"/>
      <w:r w:rsidRPr="00D33A0F">
        <w:rPr>
          <w:color w:val="000000"/>
          <w:sz w:val="28"/>
          <w:szCs w:val="28"/>
        </w:rPr>
        <w:t>, холодильного и иного оборудования, правила его эксплуатации и ухода за ним;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санитарные правила содержания пищеблока в школе; правила личной гигиены; меры предупреждения пищевых отравлений;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режим дня общеобразовательного учреждения, </w:t>
      </w:r>
      <w:proofErr w:type="gramStart"/>
      <w:r w:rsidRPr="00D33A0F">
        <w:rPr>
          <w:color w:val="000000"/>
          <w:sz w:val="28"/>
          <w:szCs w:val="28"/>
        </w:rPr>
        <w:t>правила</w:t>
      </w:r>
      <w:proofErr w:type="gramEnd"/>
      <w:r w:rsidRPr="00D33A0F">
        <w:rPr>
          <w:color w:val="000000"/>
          <w:sz w:val="28"/>
          <w:szCs w:val="28"/>
        </w:rPr>
        <w:t xml:space="preserve"> и график выдачи пищи, положения должностной инструкции;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правила пользования электрооборудованием;</w:t>
      </w:r>
    </w:p>
    <w:p w:rsidR="00B45679" w:rsidRPr="00D33A0F" w:rsidRDefault="00B45679" w:rsidP="00B4567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действия в экстремальных ситуациях.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1.7. На должность повара школы принимаются лица, которые достигли возраста 18 лет, имеют соответствующую квалификацию или прошли соответствующие курсы по специальному поварскому образованию.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2. Функции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2.1. На повара школы возлагается функция обеспечения своевременного, в соответствии с режимом школы, качественного приготовления пищи для воспитанников и работников общеобразовательного учреждения.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3. Должностные обязанности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3.1. Основной должностной обязанностью повара школы является приготовление блюд для учащихся различного возраста в соответствии с меню, утвержденным в общеобразовательном учреждении.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3.2. </w:t>
      </w:r>
      <w:r w:rsidRPr="00D33A0F">
        <w:rPr>
          <w:color w:val="000000"/>
          <w:sz w:val="28"/>
          <w:szCs w:val="28"/>
          <w:u w:val="single"/>
        </w:rPr>
        <w:t>Повар школы обязан: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находиться на рабочем месте в спецодежде;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ежедневно утром подробно знакомиться с утвержденным в школе меню-раскладкой на предстоящий день, развешивать продукты, предназначенные на каждый прием пищи, в отдельную тару;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соблюдать соответствие веса порционных блюд выходу блюда, указанному в меню-раскладке, утвержденному в школе;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при кулинарной обработке пищевых продуктов соблюдать технологические требования;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принимать </w:t>
      </w:r>
      <w:proofErr w:type="gramStart"/>
      <w:r w:rsidRPr="00D33A0F">
        <w:rPr>
          <w:color w:val="000000"/>
          <w:sz w:val="28"/>
          <w:szCs w:val="28"/>
        </w:rPr>
        <w:t>от кладовщика продукты по утвержденному в школе меню-раскладке на завтрашний день под роспись</w:t>
      </w:r>
      <w:proofErr w:type="gramEnd"/>
      <w:r w:rsidRPr="00D33A0F">
        <w:rPr>
          <w:color w:val="000000"/>
          <w:sz w:val="28"/>
          <w:szCs w:val="28"/>
        </w:rPr>
        <w:t>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точно производить подготовку и закладку продуктов согласно меню-раскладке, утвержденному в школе;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использовать в своей работе только вымеренную тару;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соблюдать правила разделки и приготовления блюд на специальных столах и специально промаркированным инвентарем;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при работе технологического оборудования должна быть исключена возможность контакта сырых и готовых к употреблению продуктов;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весь кухонный инвентарь хранить раздельно и использовать строго по назначению, не допускать использование посуды с отбитыми краями, трещинами, сколами, деформированную, с поврежденной эмалью, пластмассовую и приборы из алюминия;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соблюдать соответствие веса порционных блюд выходу блюда, указанному в меню-раскладке;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соблюдать при кулинарной обработке пищевых продуктов гигиенические требования в технологических процессах приготовления блюд;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в первый день поступления мяса произвести его разделку на мякоть и кости, сообщив данные кладовщице;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соблюдать правила кулинарной обработки овощей для сохранения витаминов;</w:t>
      </w:r>
    </w:p>
    <w:p w:rsidR="00B45679" w:rsidRPr="00D33A0F" w:rsidRDefault="00B45679" w:rsidP="00B4567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штучные продукты повар должен выдавать на группы по счету согласно тетради учета учащихся в группах.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3.3. Повар школы должен владеть практическими навыками приготовления блюд для воспитанников разного возраста: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lastRenderedPageBreak/>
        <w:t xml:space="preserve">вязких, </w:t>
      </w:r>
      <w:proofErr w:type="spellStart"/>
      <w:r w:rsidRPr="00D33A0F">
        <w:rPr>
          <w:color w:val="000000"/>
          <w:sz w:val="28"/>
          <w:szCs w:val="28"/>
        </w:rPr>
        <w:t>полу-вязких</w:t>
      </w:r>
      <w:proofErr w:type="spellEnd"/>
      <w:r w:rsidRPr="00D33A0F">
        <w:rPr>
          <w:color w:val="000000"/>
          <w:sz w:val="28"/>
          <w:szCs w:val="28"/>
        </w:rPr>
        <w:t>, протертых и рассыпчатых каш из различных круп;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отварных, тушеных, запеченных, пюре и других овощных блюд;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овощных, фруктовых, фруктово-овощных салатов, винегретов;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мясных бульонов и бульонов из мяса птицы;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вегетарианских, пюре-образных, холодных и заправочных на мясном бульоне супов;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томатных, сметанных, молочных и фруктовых соусов;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суфле, тефтелей, котлет, гуляша и иных блюд из мясных, куриных и рыбных продуктов, субпродуктов (печени, языка);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запеканок из крупы, овощей с мясом, яиц и творога;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молочных и яичных блюд;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горячих и холодных напитков;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компотов, киселей и иных третьих блюд;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витаминизированных напитков быстрого приготовления (из концентрата);</w:t>
      </w:r>
    </w:p>
    <w:p w:rsidR="00B45679" w:rsidRPr="00D33A0F" w:rsidRDefault="00B45679" w:rsidP="00B4567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дрожжевого и пресного теста, выпечки из него булочек, пирожков, оладий, ватрушек и других кулинарных изделий.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3.4. Повар школы должен осуществлять:</w:t>
      </w:r>
    </w:p>
    <w:p w:rsidR="00B45679" w:rsidRPr="00D33A0F" w:rsidRDefault="00B45679" w:rsidP="00B4567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маркировку технологического оборудования, инвентаря, посуды, тары в соответствии с санитарными требованиями для сырых и готовых продуктов;</w:t>
      </w:r>
    </w:p>
    <w:p w:rsidR="00B45679" w:rsidRPr="00D33A0F" w:rsidRDefault="00B45679" w:rsidP="00B4567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выдачу готовой пищи только после снятия пробы медицинским работником и директором общеобразовательного учреждения с обязательной отметкой вкусовых качеств, готовности блюд и внесением соответствующей записи в </w:t>
      </w:r>
      <w:proofErr w:type="spellStart"/>
      <w:r w:rsidRPr="00D33A0F">
        <w:rPr>
          <w:color w:val="000000"/>
          <w:sz w:val="28"/>
          <w:szCs w:val="28"/>
        </w:rPr>
        <w:t>бракеражный</w:t>
      </w:r>
      <w:proofErr w:type="spellEnd"/>
      <w:r w:rsidRPr="00D33A0F">
        <w:rPr>
          <w:color w:val="000000"/>
          <w:sz w:val="28"/>
          <w:szCs w:val="28"/>
        </w:rPr>
        <w:t xml:space="preserve"> журнал готовых блюд.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3.5. Повар школы должен ежедневно оставлять суточную пробу готовой порционной продукции в полном объеме, 1 блюдо и гарниры не менее 100 г.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Пробу необходимо отбирать в стерильную стеклянную посуду с крышкой (гарниры и салаты в отдельную тару) и сохранять в течение 48 часов в специальном холодильнике или в специальном холодильнике, предназначенном для хранения кисломолочных продуктов при температуре +2 — +6 °С.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3.6. Повар школы должен фиксировать вес пищевых отходов в меню-раскладке при обработке или подготовке к приготовлению сырых продуктов (овощи, мясо, рыба, кура, фрукты).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3.7. Повар должен строго соблюдать положения должностной инструкции, инструкций по охране труда при выполнении работ, инструкции о мерах пожарной безопасности на пищеблоке школы.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lastRenderedPageBreak/>
        <w:t>4. Права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  <w:u w:val="single"/>
        </w:rPr>
        <w:t>Повар имеет право: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4.1. Не использовать недоброкачественные продукты для приготовления блюд.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4.2. Вносить свои предложения по улучшению организации питания в общеобразовательном учреждении.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4.3. Требовать от администрации общеобразовательного учреждения создания условий, необходимых для выполнения своих профессиональных обязанностей.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4.4. Ходатайствовать перед администрацией о наказании лиц, использующих кухонный инвентарь без разрешения повара.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4.5. Участвовать в работе коллегиальных органов самоуправления общеобразовательного учреждения.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4.6. На получение социальных гарантий и льгот, установленных локальными актами общеобразовательного учреждения и законодательством Российской Федерации.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5. Ответственность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5.1. </w:t>
      </w:r>
      <w:r w:rsidRPr="00D33A0F">
        <w:rPr>
          <w:color w:val="000000"/>
          <w:sz w:val="28"/>
          <w:szCs w:val="28"/>
          <w:u w:val="single"/>
        </w:rPr>
        <w:t>Повар школы несет ответственность:</w:t>
      </w:r>
    </w:p>
    <w:p w:rsidR="00B45679" w:rsidRPr="00D33A0F" w:rsidRDefault="00B45679" w:rsidP="00B4567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за качество и соответствие приготовленных блюд меню-раскладке, утвержденному в школе;</w:t>
      </w:r>
    </w:p>
    <w:p w:rsidR="00B45679" w:rsidRPr="00D33A0F" w:rsidRDefault="00B45679" w:rsidP="00B4567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за соблюдение технологии приготовления блюд и своевременную выдачу питания на группы в соответствии с графиком выдачи с соблюдением нормы готовых блюд;</w:t>
      </w:r>
    </w:p>
    <w:p w:rsidR="00B45679" w:rsidRPr="00D33A0F" w:rsidRDefault="00B45679" w:rsidP="00B4567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за сохранность пищевых продуктов после выдачи их на пищеблок школы;</w:t>
      </w:r>
    </w:p>
    <w:p w:rsidR="00B45679" w:rsidRPr="00D33A0F" w:rsidRDefault="00B45679" w:rsidP="00B4567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за соблюдение режима питания в школе.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5.2. За причинение материального ущерба в пределах, определенных действующим трудовым, уголовным и гражданским законодательством РФ.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5.3. За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законных распоряжений директора школы, заведующего производством, должностных обязанностей, установленных данной должностной инструкцией, в том числе за неиспользование предоставленных прав, повар несет дисциплинарную ответственность в порядке, определенном трудовым законодательством РФ. За грубое нарушение трудовых обязанностей в качестве дисциплинарного наказания может быть применено увольнение.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 xml:space="preserve">5.4. За нарушение правил пожарной безопасности, охраны труда, санитарно-гигиенических требований к организации жизнедеятельности учащихся в общеобразовательном учреждении повар привлекается к административной </w:t>
      </w:r>
      <w:r w:rsidRPr="00D33A0F">
        <w:rPr>
          <w:color w:val="000000"/>
          <w:sz w:val="28"/>
          <w:szCs w:val="28"/>
        </w:rPr>
        <w:lastRenderedPageBreak/>
        <w:t>ответственности в порядке и случаях, предусмотренных административным законодательством РФ.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b/>
          <w:bCs/>
          <w:color w:val="000000"/>
          <w:sz w:val="28"/>
          <w:szCs w:val="28"/>
        </w:rPr>
        <w:t>6. Взаимоотношения. Связи по должности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  <w:u w:val="single"/>
        </w:rPr>
        <w:t>Повар школы: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6.1. Подчиняется директору школы и руководителю структурного подразделения (шеф-повару), заместителю директора по АХР общеобразовательного учреждения.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6.2. Взаимодействует в своей деятельности с медицинской сестрой, заместителем директора по АХР и кухонным рабочим.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6.3. Информирует директора школы и руководителя структурного подразделения о возникших трудностях в работе.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6.4. Выполняет разовые поручения директора общеобразовательного учреждения и руководителя структурного подразделения.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6.5. Получает от администрации школы материалы нормативно-правового и организационно-методического характера, знакомится под расписку с соответствующими документами.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33A0F">
        <w:rPr>
          <w:color w:val="000000"/>
          <w:sz w:val="28"/>
          <w:szCs w:val="28"/>
        </w:rPr>
        <w:t>6.6. Осуществляет систематический обмен информацией по вопросам, входящим в его компетенцию, с администрацией, педагогическими работниками общеобразовательного учреждения, работниками пищеблока (кухни).</w:t>
      </w:r>
    </w:p>
    <w:p w:rsidR="00B45679" w:rsidRPr="00D33A0F" w:rsidRDefault="00B45679" w:rsidP="00B456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33A0F" w:rsidRPr="00D33A0F" w:rsidRDefault="00D33A0F" w:rsidP="00D33A0F">
      <w:pPr>
        <w:pStyle w:val="1"/>
        <w:rPr>
          <w:sz w:val="28"/>
          <w:szCs w:val="28"/>
          <w:lang w:val="ru-RU"/>
        </w:rPr>
      </w:pPr>
      <w:r w:rsidRPr="00D33A0F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D33A0F" w:rsidRPr="00D33A0F" w:rsidRDefault="00D33A0F" w:rsidP="00D33A0F">
      <w:pPr>
        <w:pStyle w:val="1"/>
        <w:rPr>
          <w:sz w:val="28"/>
          <w:szCs w:val="28"/>
          <w:lang w:val="ru-RU"/>
        </w:rPr>
      </w:pPr>
    </w:p>
    <w:p w:rsidR="00D33A0F" w:rsidRPr="00D33A0F" w:rsidRDefault="00D33A0F" w:rsidP="00D33A0F">
      <w:pPr>
        <w:rPr>
          <w:rFonts w:ascii="Times New Roman" w:hAnsi="Times New Roman" w:cs="Times New Roman"/>
          <w:sz w:val="28"/>
          <w:szCs w:val="28"/>
        </w:rPr>
      </w:pPr>
      <w:r w:rsidRPr="00D33A0F">
        <w:rPr>
          <w:rFonts w:ascii="Times New Roman" w:hAnsi="Times New Roman" w:cs="Times New Roman"/>
          <w:sz w:val="28"/>
          <w:szCs w:val="28"/>
        </w:rPr>
        <w:t>«_______» _________</w:t>
      </w:r>
      <w:r w:rsidR="00B45D78">
        <w:rPr>
          <w:rFonts w:ascii="Times New Roman" w:hAnsi="Times New Roman" w:cs="Times New Roman"/>
          <w:sz w:val="28"/>
          <w:szCs w:val="28"/>
        </w:rPr>
        <w:t>____20___г    ___________</w:t>
      </w:r>
      <w:r w:rsidRPr="00D33A0F">
        <w:rPr>
          <w:rFonts w:ascii="Times New Roman" w:hAnsi="Times New Roman" w:cs="Times New Roman"/>
          <w:sz w:val="28"/>
          <w:szCs w:val="28"/>
        </w:rPr>
        <w:t xml:space="preserve">       </w:t>
      </w:r>
      <w:r w:rsidR="00B45D78">
        <w:rPr>
          <w:rFonts w:ascii="Times New Roman" w:hAnsi="Times New Roman" w:cs="Times New Roman"/>
          <w:sz w:val="28"/>
          <w:szCs w:val="28"/>
        </w:rPr>
        <w:t xml:space="preserve">      ________________</w:t>
      </w:r>
    </w:p>
    <w:p w:rsidR="00D33A0F" w:rsidRPr="00D33A0F" w:rsidRDefault="00B45D78" w:rsidP="00D33A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33A0F" w:rsidRPr="00D33A0F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33A0F" w:rsidRPr="00D33A0F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D33A0F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D33A0F" w:rsidSect="00B45D7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3D60"/>
    <w:multiLevelType w:val="multilevel"/>
    <w:tmpl w:val="8F88C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3702C"/>
    <w:multiLevelType w:val="multilevel"/>
    <w:tmpl w:val="3300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C76DD"/>
    <w:multiLevelType w:val="multilevel"/>
    <w:tmpl w:val="C0AAC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13582A"/>
    <w:multiLevelType w:val="multilevel"/>
    <w:tmpl w:val="36165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A04571"/>
    <w:multiLevelType w:val="multilevel"/>
    <w:tmpl w:val="62107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BE2141"/>
    <w:multiLevelType w:val="multilevel"/>
    <w:tmpl w:val="DCBE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679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2C75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57F62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39A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679"/>
    <w:rsid w:val="00B45D78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3A0F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6B7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5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D33A0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B45D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2019-11-22T08:22:00Z</cp:lastPrinted>
  <dcterms:created xsi:type="dcterms:W3CDTF">2019-11-18T19:22:00Z</dcterms:created>
  <dcterms:modified xsi:type="dcterms:W3CDTF">2019-11-22T08:44:00Z</dcterms:modified>
</cp:coreProperties>
</file>